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FA" w:rsidRDefault="00030DFA" w:rsidP="00030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0DFA" w:rsidRDefault="00030DFA" w:rsidP="00030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030DFA" w:rsidRDefault="00030DFA" w:rsidP="00030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30DFA" w:rsidRDefault="00030DFA" w:rsidP="00030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0DFA" w:rsidRPr="00030DFA" w:rsidRDefault="00030DFA" w:rsidP="00030DF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30DFA" w:rsidRDefault="00030DFA" w:rsidP="00030DF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30DFA" w:rsidRDefault="00030DFA" w:rsidP="00030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030DFA" w:rsidRDefault="00030DFA" w:rsidP="00030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0DFA" w:rsidRDefault="00030DFA" w:rsidP="00030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17.02.2023г.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110</w:t>
      </w:r>
    </w:p>
    <w:p w:rsidR="00030DFA" w:rsidRDefault="00030DFA" w:rsidP="00030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030DFA" w:rsidRDefault="00030DFA" w:rsidP="00030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0761" w:rsidRPr="007A0761" w:rsidRDefault="007A0761" w:rsidP="00030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7A0761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 внесении изменений в решение Совета депутатов Чамзинского мун</w:t>
      </w:r>
      <w:r w:rsidR="00806C7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иципального района от 23.12.2015 </w:t>
      </w:r>
      <w:r w:rsidRPr="007A0761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г</w:t>
      </w:r>
      <w:r w:rsidR="00806C7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. № 39</w:t>
      </w:r>
      <w:r w:rsidRPr="007A0761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«</w:t>
      </w:r>
      <w:r w:rsidR="00806C7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 передаче осуществления части полномочий</w:t>
      </w:r>
      <w:r w:rsidR="00806C7B" w:rsidRPr="00806C7B">
        <w:t xml:space="preserve"> </w:t>
      </w:r>
      <w:r w:rsidR="00806C7B" w:rsidRPr="00806C7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Чамзинского муниципального района</w:t>
      </w:r>
      <w:r w:rsidR="00806C7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городским поселениям в сфере жилищных отношений</w:t>
      </w:r>
      <w:r w:rsidR="00200297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»</w:t>
      </w:r>
    </w:p>
    <w:p w:rsidR="007A0761" w:rsidRPr="007A0761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761" w:rsidRPr="007A0761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A07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</w:p>
    <w:p w:rsidR="007A0761" w:rsidRPr="007A0761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761" w:rsidRPr="007A0761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7A0761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7A0761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Чамзинского</w:t>
      </w:r>
      <w:proofErr w:type="spellEnd"/>
      <w:r w:rsidRPr="007A0761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муниципального района </w:t>
      </w:r>
      <w:r w:rsidR="00030DF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РЕШИЛ</w:t>
      </w:r>
      <w:r w:rsidRPr="007A0761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:</w:t>
      </w:r>
    </w:p>
    <w:p w:rsidR="007A0761" w:rsidRPr="007A0761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sub_1"/>
    </w:p>
    <w:p w:rsidR="00F8397F" w:rsidRPr="007A0761" w:rsidRDefault="00A42B2C" w:rsidP="00F8397F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030DF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1.</w:t>
      </w:r>
      <w:r w:rsidR="00030DF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Внести следующие изменения</w:t>
      </w:r>
      <w:r w:rsidR="007A0761" w:rsidRPr="007A07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</w:t>
      </w:r>
      <w:r w:rsidR="007A0761" w:rsidRPr="007A0761">
        <w:t xml:space="preserve"> </w:t>
      </w:r>
      <w:r w:rsidR="007A0761" w:rsidRPr="007A07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решение Совета депутатов Чамзинского муниципального </w:t>
      </w:r>
      <w:r w:rsidR="00A51B4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района </w:t>
      </w:r>
      <w:r w:rsidR="00806C7B" w:rsidRPr="00806C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 23.12.2015 г. № 39 «О передаче осуществления части полномочий Чамзинского муниципального района городским поселениям в сфере жилищных отношений»</w:t>
      </w:r>
      <w:r w:rsidR="00806C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p w:rsidR="007A0761" w:rsidRPr="007A0761" w:rsidRDefault="00F8397F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1.1 </w:t>
      </w:r>
      <w:r w:rsidR="007A0761" w:rsidRPr="007A07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Пункт 2 решения изложить в следующей редакции:</w:t>
      </w:r>
    </w:p>
    <w:p w:rsidR="007A0761" w:rsidRDefault="00CA746C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46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«Определить, что полномочия передаются на период со дня вступления в силу Соглашения о передаче полномочий по 31.12.2025 года»</w:t>
      </w:r>
    </w:p>
    <w:p w:rsidR="007F691E" w:rsidRDefault="007F691E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030DF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2.</w:t>
      </w:r>
      <w:r w:rsidRPr="007F691E"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</w:t>
      </w:r>
      <w:r w:rsidRPr="007F691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ешение Совета депутатов Чамзинского муниципального района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27.12.2022г.№91 «</w:t>
      </w:r>
      <w:r w:rsidRPr="007F691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внесении изменений в решение Совета депутатов Чамзинского муниципального района от 23.12.2015 г. № 39 «О передаче осуществления части полномочий Чамзинского муниципального района городским поселениям в сфере жилищных отношений»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признать утратившим силу.</w:t>
      </w:r>
    </w:p>
    <w:p w:rsidR="007A0761" w:rsidRPr="007A0761" w:rsidRDefault="00A42B2C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2"/>
      <w:bookmarkEnd w:id="0"/>
      <w:r w:rsidRPr="00030DF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</w:t>
      </w:r>
      <w:r w:rsidR="007A0761" w:rsidRPr="00030DF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.</w:t>
      </w:r>
      <w:r w:rsidR="007A0761" w:rsidRPr="007A07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Настоящее решение вступает в силу после его </w:t>
      </w:r>
      <w:hyperlink r:id="rId4" w:history="1">
        <w:r w:rsidR="007A0761" w:rsidRPr="007A0761">
          <w:rPr>
            <w:rFonts w:ascii="Times New Roman CYR" w:eastAsiaTheme="minorEastAsia" w:hAnsi="Times New Roman CYR" w:cs="Times New Roman"/>
            <w:sz w:val="28"/>
            <w:szCs w:val="28"/>
            <w:lang w:eastAsia="ru-RU"/>
          </w:rPr>
          <w:t>официального опубликования</w:t>
        </w:r>
      </w:hyperlink>
      <w:r w:rsidR="007A0761" w:rsidRPr="007A07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Информационном бюллетене Чамзинского муниципального района.</w:t>
      </w:r>
    </w:p>
    <w:p w:rsidR="007A0761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30DFA" w:rsidRDefault="00030DFA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D00B8" w:rsidRPr="007A0761" w:rsidRDefault="007D00B8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_GoBack"/>
      <w:bookmarkEnd w:id="2"/>
    </w:p>
    <w:bookmarkEnd w:id="1"/>
    <w:p w:rsidR="00030DFA" w:rsidRPr="00FF69FD" w:rsidRDefault="00030DFA" w:rsidP="00030DF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F69F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9FD">
        <w:rPr>
          <w:rFonts w:ascii="Times New Roman" w:hAnsi="Times New Roman" w:cs="Times New Roman"/>
          <w:sz w:val="24"/>
          <w:szCs w:val="24"/>
        </w:rPr>
        <w:t>Глава</w:t>
      </w:r>
    </w:p>
    <w:p w:rsidR="00030DFA" w:rsidRPr="00FF69FD" w:rsidRDefault="00030DFA" w:rsidP="00030DF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FF69FD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FF69FD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9F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30DFA" w:rsidRPr="00FF69FD" w:rsidRDefault="00030DFA" w:rsidP="00030D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DFA" w:rsidRDefault="00030DFA" w:rsidP="00030DF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F69FD">
        <w:rPr>
          <w:rFonts w:ascii="Times New Roman" w:hAnsi="Times New Roman" w:cs="Times New Roman"/>
          <w:sz w:val="24"/>
          <w:szCs w:val="24"/>
        </w:rPr>
        <w:t xml:space="preserve">______________________ В.А. </w:t>
      </w:r>
      <w:proofErr w:type="spellStart"/>
      <w:r w:rsidRPr="00FF69FD">
        <w:rPr>
          <w:rFonts w:ascii="Times New Roman" w:hAnsi="Times New Roman" w:cs="Times New Roman"/>
          <w:sz w:val="24"/>
          <w:szCs w:val="24"/>
        </w:rPr>
        <w:t>Буткеев</w:t>
      </w:r>
      <w:proofErr w:type="spellEnd"/>
      <w:r w:rsidRPr="00FF69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69FD">
        <w:rPr>
          <w:rFonts w:ascii="Times New Roman" w:hAnsi="Times New Roman" w:cs="Times New Roman"/>
          <w:sz w:val="24"/>
          <w:szCs w:val="24"/>
        </w:rPr>
        <w:t xml:space="preserve">____________________ Р.А. </w:t>
      </w:r>
      <w:proofErr w:type="spellStart"/>
      <w:r w:rsidRPr="00FF69FD">
        <w:rPr>
          <w:rFonts w:ascii="Times New Roman" w:hAnsi="Times New Roman" w:cs="Times New Roman"/>
          <w:sz w:val="24"/>
          <w:szCs w:val="24"/>
        </w:rPr>
        <w:t>Батеряков</w:t>
      </w:r>
      <w:proofErr w:type="spellEnd"/>
    </w:p>
    <w:p w:rsidR="00030DFA" w:rsidRDefault="00030DFA" w:rsidP="00030D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0DFA" w:rsidSect="00030DFA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8E"/>
    <w:rsid w:val="00030DFA"/>
    <w:rsid w:val="00200297"/>
    <w:rsid w:val="0056258D"/>
    <w:rsid w:val="005D01FC"/>
    <w:rsid w:val="006D4F59"/>
    <w:rsid w:val="007A0761"/>
    <w:rsid w:val="007C0FDF"/>
    <w:rsid w:val="007D00B8"/>
    <w:rsid w:val="007F691E"/>
    <w:rsid w:val="00806C7B"/>
    <w:rsid w:val="008C4BBA"/>
    <w:rsid w:val="00992A8E"/>
    <w:rsid w:val="00A42B2C"/>
    <w:rsid w:val="00A51B4C"/>
    <w:rsid w:val="00CA746C"/>
    <w:rsid w:val="00F8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D766D-5A63-4F0C-B5EF-E6709F32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40302813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5</cp:revision>
  <cp:lastPrinted>2023-02-17T06:39:00Z</cp:lastPrinted>
  <dcterms:created xsi:type="dcterms:W3CDTF">2023-02-06T08:11:00Z</dcterms:created>
  <dcterms:modified xsi:type="dcterms:W3CDTF">2023-02-17T06:39:00Z</dcterms:modified>
</cp:coreProperties>
</file>